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86" w:type="dxa"/>
        <w:tblInd w:w="-755" w:type="dxa"/>
        <w:tblLook w:val="0000" w:firstRow="0" w:lastRow="0" w:firstColumn="0" w:lastColumn="0" w:noHBand="0" w:noVBand="0"/>
      </w:tblPr>
      <w:tblGrid>
        <w:gridCol w:w="905"/>
        <w:gridCol w:w="1061"/>
        <w:gridCol w:w="882"/>
        <w:gridCol w:w="198"/>
        <w:gridCol w:w="600"/>
        <w:gridCol w:w="960"/>
        <w:gridCol w:w="1440"/>
        <w:gridCol w:w="960"/>
        <w:gridCol w:w="1380"/>
        <w:gridCol w:w="2200"/>
      </w:tblGrid>
      <w:tr w:rsidR="00801623" w14:paraId="0AAC1C47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F1BC6" w14:textId="77777777" w:rsidR="00801623" w:rsidRPr="00316F18" w:rsidRDefault="00801623">
            <w:pPr>
              <w:rPr>
                <w:rStyle w:val="Istaknuto"/>
              </w:rPr>
            </w:pPr>
            <w:bookmarkStart w:id="0" w:name="RANGE!B1:J93"/>
            <w:bookmarkEnd w:id="0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96B1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74B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FCFF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A27D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87A7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FFD9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FED6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2A18B" w14:textId="77777777" w:rsidR="00801623" w:rsidRDefault="00801623">
            <w:pPr>
              <w:jc w:val="right"/>
              <w:rPr>
                <w:rFonts w:ascii="Calibri" w:hAnsi="Calibri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3366"/>
                <w:sz w:val="22"/>
                <w:szCs w:val="22"/>
              </w:rPr>
              <w:t xml:space="preserve">Obrazac: PROR-POT </w:t>
            </w:r>
          </w:p>
        </w:tc>
      </w:tr>
      <w:tr w:rsidR="00801623" w14:paraId="40E1ED60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58DEA" w14:textId="77777777" w:rsidR="00801623" w:rsidRDefault="00801623">
            <w:pPr>
              <w:jc w:val="center"/>
              <w:rPr>
                <w:rFonts w:ascii="Arial Black" w:hAnsi="Arial Black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color w:val="003366"/>
                <w:sz w:val="28"/>
                <w:szCs w:val="28"/>
              </w:rPr>
              <w:t>IZVJEŠTAJ O POTROŠNJI PRORAČUNSKIH SREDSTAVA</w:t>
            </w:r>
          </w:p>
        </w:tc>
      </w:tr>
      <w:tr w:rsidR="00801623" w14:paraId="0DCA30BE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C4B86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I. OPĆI PODACI</w:t>
            </w:r>
          </w:p>
        </w:tc>
      </w:tr>
      <w:tr w:rsidR="00801623" w14:paraId="5D207FEA" w14:textId="77777777" w:rsidTr="000B3329">
        <w:trPr>
          <w:trHeight w:val="319"/>
        </w:trPr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CB36E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1. Primatelj sredstava:</w:t>
            </w:r>
          </w:p>
        </w:tc>
        <w:tc>
          <w:tcPr>
            <w:tcW w:w="7540" w:type="dxa"/>
            <w:gridSpan w:val="6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023C449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2C57E76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8282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9191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5492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4FC8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8447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8F3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BB52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0A60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D4750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C577EC0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49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Poštanski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39C78FF6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AAD3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37FC1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Mjesto: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3E48DD1D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A08BAD9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3DB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AE85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BD9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983C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04F8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8457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DA21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077F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630BD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67D72C5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4D7CB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Adresa sjedišta:</w:t>
            </w:r>
          </w:p>
        </w:tc>
        <w:tc>
          <w:tcPr>
            <w:tcW w:w="8620" w:type="dxa"/>
            <w:gridSpan w:val="8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B077317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6033EE2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E0B75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A644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5599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B14B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61A3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8FEE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8E4D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F4FDD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7A9A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67F253A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0432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RNO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A6E4F2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0107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Matični broj:</w:t>
            </w:r>
          </w:p>
        </w:tc>
        <w:tc>
          <w:tcPr>
            <w:tcW w:w="14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72E3A77F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DBB49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694A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OIB:</w:t>
            </w:r>
          </w:p>
        </w:tc>
        <w:tc>
          <w:tcPr>
            <w:tcW w:w="22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B214F77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CB81BF3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1370A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96C0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10F0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168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FC9B6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FE3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A7F8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B98C3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0638E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3164227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4F9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Račun:</w:t>
            </w:r>
          </w:p>
        </w:tc>
        <w:tc>
          <w:tcPr>
            <w:tcW w:w="408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55A8A45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4974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BA507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6E68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D755921" w14:textId="77777777" w:rsidTr="000B3329">
        <w:trPr>
          <w:trHeight w:val="12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490B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14978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843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1DE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A2FF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ED2B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7D64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378F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4978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063230D" w14:textId="77777777" w:rsidTr="000B3329">
        <w:trPr>
          <w:trHeight w:val="319"/>
        </w:trPr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906F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2. Davatelj sredstava:</w:t>
            </w:r>
          </w:p>
        </w:tc>
        <w:tc>
          <w:tcPr>
            <w:tcW w:w="7540" w:type="dxa"/>
            <w:gridSpan w:val="6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2BBD834E" w14:textId="1FD95A5D" w:rsidR="00801623" w:rsidRDefault="00801623" w:rsidP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AA534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 xml:space="preserve">OPĆINA 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BRESTOVAC</w:t>
            </w:r>
          </w:p>
        </w:tc>
      </w:tr>
      <w:tr w:rsidR="00801623" w14:paraId="5DCBB856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469CA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B2979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2DE8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087A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1405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D998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6AC2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80ABF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1176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57B2C5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BA6F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Poštanski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BF21965" w14:textId="637F3213" w:rsidR="00801623" w:rsidRDefault="00AA5347" w:rsidP="001D4B14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343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22</w:t>
            </w:r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4F74F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04D5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Mjesto: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5FB3F2EC" w14:textId="3E2CE953" w:rsidR="00801623" w:rsidRDefault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BRESTOVAC</w:t>
            </w:r>
          </w:p>
        </w:tc>
      </w:tr>
      <w:tr w:rsidR="00801623" w14:paraId="1E2CAA05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1C37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4008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5D8A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601D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1A0A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BD5D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7906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B2CC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105E9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D27DB04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3B4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Adresa sjedišta:</w:t>
            </w:r>
          </w:p>
        </w:tc>
        <w:tc>
          <w:tcPr>
            <w:tcW w:w="8620" w:type="dxa"/>
            <w:gridSpan w:val="8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6F864592" w14:textId="395020F1" w:rsidR="00801623" w:rsidRDefault="00801623" w:rsidP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Požeška 76</w:t>
            </w:r>
          </w:p>
        </w:tc>
      </w:tr>
      <w:tr w:rsidR="00801623" w14:paraId="7F7484E9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9EE5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A2B5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B1D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F892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C92C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A35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1887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DD503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1B75E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C2E26B4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BD0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774B1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60B3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E87E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Matični broj:</w:t>
            </w:r>
          </w:p>
        </w:tc>
        <w:tc>
          <w:tcPr>
            <w:tcW w:w="14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29E13ADC" w14:textId="38B92095" w:rsidR="00801623" w:rsidRDefault="001D4B14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2580390</w:t>
            </w:r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BC06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0BE8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OIB:</w:t>
            </w:r>
          </w:p>
        </w:tc>
        <w:tc>
          <w:tcPr>
            <w:tcW w:w="22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30B1B97" w14:textId="2D7C5D39" w:rsidR="00801623" w:rsidRDefault="001D4B14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53610608235</w:t>
            </w:r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EC24970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F9FB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FA8B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76D6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C414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658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4F7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F8D3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81A0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F26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14A9182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8165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Račun:</w:t>
            </w:r>
          </w:p>
        </w:tc>
        <w:tc>
          <w:tcPr>
            <w:tcW w:w="408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5CEF554" w14:textId="13734DAA" w:rsidR="00801623" w:rsidRDefault="00801623" w:rsidP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AA534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HR9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225000091803500004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687FC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B9AC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C872E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79C3C19A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CD8A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F965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83A7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81D8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1C1A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DDB1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AAB2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551BB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D6D37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105ACDE" w14:textId="77777777" w:rsidTr="000B3329">
        <w:trPr>
          <w:trHeight w:val="319"/>
        </w:trPr>
        <w:tc>
          <w:tcPr>
            <w:tcW w:w="4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71CFD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3. Naziv projekta/programa/ostalo: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6E50136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8098613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56EB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CA9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A91D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AF1A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46A4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D255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F544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FF192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2B1B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1501D23" w14:textId="77777777" w:rsidTr="000B3329">
        <w:trPr>
          <w:trHeight w:val="319"/>
        </w:trPr>
        <w:tc>
          <w:tcPr>
            <w:tcW w:w="10586" w:type="dxa"/>
            <w:gridSpan w:val="10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069438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B2A2B08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A76B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8603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0A1E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01F7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3FE8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798B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B90D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107B0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0B48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33FEA557" w14:textId="77777777" w:rsidTr="000B3329">
        <w:trPr>
          <w:trHeight w:val="319"/>
        </w:trPr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AE2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 xml:space="preserve">4. Razdoblje izvještavanja: </w:t>
            </w:r>
          </w:p>
        </w:tc>
        <w:tc>
          <w:tcPr>
            <w:tcW w:w="694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20428BE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EDC0EFF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9D4D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64A7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95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B02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8D29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4A91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7283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F093E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2770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  <w:tr w:rsidR="00801623" w14:paraId="51F86136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817DE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II. FINANCIJSKI PODACI</w:t>
            </w:r>
          </w:p>
        </w:tc>
      </w:tr>
      <w:tr w:rsidR="00801623" w14:paraId="371A201E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62BF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2347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2C158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035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58C0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A436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8DC94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2CD8B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414AF" w14:textId="54B2D654" w:rsidR="00801623" w:rsidRDefault="00801623" w:rsidP="008D6ADC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 xml:space="preserve">(u </w:t>
            </w:r>
            <w:r w:rsidR="008D6ADC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eurima</w:t>
            </w: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)</w:t>
            </w:r>
          </w:p>
        </w:tc>
      </w:tr>
      <w:tr w:rsidR="00801623" w14:paraId="2C94824E" w14:textId="77777777" w:rsidTr="000B3329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004EEEA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Red.br.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6F252DCA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OPIS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05A8B09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IZNOS</w:t>
            </w:r>
          </w:p>
        </w:tc>
      </w:tr>
      <w:tr w:rsidR="00801623" w14:paraId="7AD9A924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5857C05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1</w:t>
            </w:r>
          </w:p>
        </w:tc>
        <w:tc>
          <w:tcPr>
            <w:tcW w:w="7481" w:type="dxa"/>
            <w:gridSpan w:val="8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C0C0C0"/>
            <w:vAlign w:val="center"/>
          </w:tcPr>
          <w:p w14:paraId="397B3901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469BF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3</w:t>
            </w:r>
          </w:p>
        </w:tc>
      </w:tr>
      <w:tr w:rsidR="00801623" w14:paraId="559DD2A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B3AD18D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pct12" w:color="C0C0C0" w:fill="auto"/>
            <w:vAlign w:val="center"/>
          </w:tcPr>
          <w:p w14:paraId="6A85D148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PRIHODI / PRIMICI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pct12" w:color="C0C0C0" w:fill="auto"/>
            <w:vAlign w:val="center"/>
          </w:tcPr>
          <w:p w14:paraId="2ABAA6C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71F82D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2A8064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057396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UGOVORENO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330184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55CF788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EEBCE18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4E53F3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UPLAĆENO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53F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80965B0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A90FD3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74EF488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RAZLIKA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14:paraId="0B07DF2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4F03A36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B8EEE73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II. 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55E7FA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PRIJENOS IZ PRETHODNE POSLOVNE GODINE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355312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79CF1F7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9A1453E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AEA41A7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SREDSTVA DOZNAČENA, A NEPOTROŠENA U PRETHODNOJ POSLOVNOJ GODINI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6D4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6A9E7A9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4AFB4FA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III.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62C432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RASHODI / IZDACI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0B1884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E7A59D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F29086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43502C1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RADNIKE (PLAĆE I DOPRINOSI)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992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98AD45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36D622B7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4FFE9F92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MATERIJALNI RASHODI UKUPNO (2.1.+2.2.+2.3.+2.4.+2.5.)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pct25" w:color="CCCCFF" w:fill="auto"/>
            <w:noWrap/>
            <w:vAlign w:val="center"/>
          </w:tcPr>
          <w:p w14:paraId="763C7CC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350A1EEA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E014B4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2.1.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02B0A5D4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NAKNADE TROŠKOVA RADNICIMA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65B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4834394" w14:textId="77777777" w:rsidTr="000B3329">
        <w:trPr>
          <w:trHeight w:val="319"/>
        </w:trPr>
        <w:tc>
          <w:tcPr>
            <w:tcW w:w="905" w:type="dxa"/>
            <w:tcBorders>
              <w:top w:val="outset" w:sz="6" w:space="0" w:color="auto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050CF4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7481" w:type="dxa"/>
            <w:gridSpan w:val="8"/>
            <w:tcBorders>
              <w:top w:val="outset" w:sz="6" w:space="0" w:color="auto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72C8939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IZDACI ZA NAKNADE OSOBAMA IZVAN RADNOG ODNOSA</w:t>
            </w:r>
          </w:p>
        </w:tc>
        <w:tc>
          <w:tcPr>
            <w:tcW w:w="2200" w:type="dxa"/>
            <w:tcBorders>
              <w:top w:val="outset" w:sz="6" w:space="0" w:color="auto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0C8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63B16D3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AC4741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2.3.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DA72CDC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USLUGE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FA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C50A20D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3E75B25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2.4.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DA060A7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MATERIJAL I ENERGIJU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A1B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2B9D4C6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C65ABF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2.5.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382AAC0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OSTALI MATERIJALNI RASHODI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4C0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490ECBE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E2486E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0A58E128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DANE DONACIJE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71B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49F9A7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6D7138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4143DF1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KAMATE I USLUGE PLATNOG PROMETA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069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6BCE3A8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9F68501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15937E0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NABAVLJENA NEFINANCIJSKA IMOVINA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754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E24821D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7768D1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A0F2B6D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OSTALI RASHODI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FBC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1FFB4506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9A092A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70274E9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RASHODI / IZDACI - UKUPNO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2EFFA21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0D400C09" w14:textId="77777777" w:rsidTr="000B3329">
        <w:trPr>
          <w:trHeight w:val="6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593AEC8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IV.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pct12" w:color="C0C0C0" w:fill="auto"/>
            <w:vAlign w:val="center"/>
          </w:tcPr>
          <w:p w14:paraId="0DA4D998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RAZLIKA (PRIHOD/PRIMITAK + PRIJENOS IZ PRETHODNE POSLOVNE </w:t>
            </w: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br/>
              <w:t>GODINE – RASHOD/IZDATAK)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083C52C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65716102" w14:textId="77777777" w:rsidTr="000B3329">
        <w:trPr>
          <w:trHeight w:val="330"/>
        </w:trPr>
        <w:tc>
          <w:tcPr>
            <w:tcW w:w="90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A7F25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CB26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7B39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80BD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AA0DA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9A71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AB873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2F0FD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3F240" w14:textId="77777777" w:rsidR="00801623" w:rsidRDefault="00801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1623" w14:paraId="1CF8BA4C" w14:textId="77777777" w:rsidTr="000B3329">
        <w:trPr>
          <w:trHeight w:val="315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368CF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026143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>. BILJEŠKE</w:t>
            </w:r>
          </w:p>
        </w:tc>
      </w:tr>
      <w:tr w:rsidR="00801623" w14:paraId="2F8863A1" w14:textId="77777777" w:rsidTr="000B3329">
        <w:trPr>
          <w:trHeight w:val="4744"/>
        </w:trPr>
        <w:tc>
          <w:tcPr>
            <w:tcW w:w="10586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D0FBB12" w14:textId="77777777" w:rsidR="003F5AF6" w:rsidRDefault="003F5AF6" w:rsidP="003F5A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74C2F855" w14:textId="77777777" w:rsidTr="000B3329">
        <w:trPr>
          <w:trHeight w:val="300"/>
        </w:trPr>
        <w:tc>
          <w:tcPr>
            <w:tcW w:w="9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2D2E9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E9B1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F1C39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A5FEB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E9076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8F3C2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C1ABE" w14:textId="77777777" w:rsidR="00801623" w:rsidRDefault="00801623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AA68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3CD" w14:paraId="5AA464BC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DC1BF" w14:textId="77777777" w:rsidR="001833CD" w:rsidRDefault="00183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Zakonski zastupnik: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EB9BD" w14:textId="77777777" w:rsidR="001833CD" w:rsidRDefault="00183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88383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A4276" w14:textId="77777777" w:rsidR="001833CD" w:rsidRDefault="00191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1833CD">
              <w:rPr>
                <w:rFonts w:ascii="Arial" w:hAnsi="Arial" w:cs="Arial"/>
                <w:b/>
                <w:bCs/>
                <w:sz w:val="20"/>
                <w:szCs w:val="20"/>
              </w:rPr>
              <w:t>Potpis zakonskog zastupnika</w:t>
            </w:r>
          </w:p>
        </w:tc>
      </w:tr>
      <w:tr w:rsidR="001833CD" w14:paraId="3B7B508B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5F27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59B9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2E01B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C33BE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C1E3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FEE58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76762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5E408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439E10D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6143" w14:paraId="69B6ABD6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DAD68" w14:textId="77777777" w:rsidR="00026143" w:rsidRDefault="000261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21824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56E5011B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85575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2B83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941C4" w14:textId="77777777" w:rsidR="00026143" w:rsidRDefault="00026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CDBBD" w14:textId="77777777" w:rsidR="00026143" w:rsidRDefault="00026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72874E55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B2A34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ED13A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D6ABA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0E14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CEB10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28E77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5A46" w14:textId="77777777" w:rsidR="00801623" w:rsidRDefault="0080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B33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4109D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E2111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6CE58960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505D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D1557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8927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762E8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A0DF0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577BE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F9FC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12A0C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6F443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6143" w14:paraId="735665F2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1C50" w14:textId="77777777" w:rsidR="00026143" w:rsidRPr="00444397" w:rsidRDefault="00026143">
            <w:pPr>
              <w:rPr>
                <w:rFonts w:ascii="Arial" w:hAnsi="Arial" w:cs="Arial"/>
                <w:bCs/>
              </w:rPr>
            </w:pPr>
            <w:r w:rsidRPr="00444397">
              <w:rPr>
                <w:rFonts w:ascii="Arial" w:hAnsi="Arial" w:cs="Arial"/>
                <w:bCs/>
              </w:rPr>
              <w:t>Osoba za kontakt: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4F0D65" w14:textId="77777777" w:rsidR="00026143" w:rsidRPr="00AA5347" w:rsidRDefault="0002614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1977B" w14:textId="77777777" w:rsidR="00026143" w:rsidRPr="00AA5347" w:rsidRDefault="0002614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D47F1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D9E81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60D7EFF6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DFC3" w14:textId="77777777" w:rsidR="00801623" w:rsidRPr="00444397" w:rsidRDefault="00801623">
            <w:pPr>
              <w:rPr>
                <w:rFonts w:ascii="Arial" w:hAnsi="Arial" w:cs="Arial"/>
                <w:bCs/>
              </w:rPr>
            </w:pPr>
            <w:r w:rsidRPr="00444397">
              <w:rPr>
                <w:rFonts w:ascii="Arial" w:hAnsi="Arial" w:cs="Arial"/>
                <w:bCs/>
              </w:rPr>
              <w:t xml:space="preserve">Telefon: 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21693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A5347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90455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7FF5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1A2D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1F5F6842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D925F" w14:textId="77777777" w:rsidR="00801623" w:rsidRPr="00444397" w:rsidRDefault="00801623">
            <w:pPr>
              <w:rPr>
                <w:rFonts w:ascii="Arial" w:hAnsi="Arial" w:cs="Arial"/>
                <w:bCs/>
              </w:rPr>
            </w:pPr>
            <w:proofErr w:type="spellStart"/>
            <w:r w:rsidRPr="00444397">
              <w:rPr>
                <w:rFonts w:ascii="Arial" w:hAnsi="Arial" w:cs="Arial"/>
                <w:bCs/>
              </w:rPr>
              <w:t>Telefax</w:t>
            </w:r>
            <w:proofErr w:type="spellEnd"/>
            <w:r w:rsidRPr="0044439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536D5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A5347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4792" w14:textId="77777777" w:rsidR="00801623" w:rsidRPr="00AA5347" w:rsidRDefault="008016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77CBC" w14:textId="77777777" w:rsidR="00801623" w:rsidRPr="00AA5347" w:rsidRDefault="008016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92A30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450DF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3F85" w14:paraId="0366C93F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F7F86" w14:textId="77777777" w:rsidR="00623F85" w:rsidRPr="00444397" w:rsidRDefault="00623F85">
            <w:pPr>
              <w:rPr>
                <w:rFonts w:ascii="Arial" w:hAnsi="Arial" w:cs="Arial"/>
                <w:bCs/>
              </w:rPr>
            </w:pPr>
            <w:r w:rsidRPr="00444397">
              <w:rPr>
                <w:rFonts w:ascii="Arial" w:hAnsi="Arial" w:cs="Arial"/>
                <w:bCs/>
              </w:rPr>
              <w:t>Adresa e-pošte: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BFF75" w14:textId="77777777" w:rsidR="00623F85" w:rsidRPr="00AA5347" w:rsidRDefault="00623F8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42C28" w14:textId="77777777" w:rsidR="00623F85" w:rsidRPr="00AA5347" w:rsidRDefault="00623F8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ECFB9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3DA34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7B92496E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32CE3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DC061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A20C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76BF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508F8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5D4B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DE996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046D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1706A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617EBC6" w14:textId="67A27932" w:rsidR="00F15301" w:rsidRPr="00AA5347" w:rsidRDefault="00AA5347" w:rsidP="00623F85">
      <w:pPr>
        <w:rPr>
          <w:u w:val="single"/>
        </w:rPr>
      </w:pPr>
      <w:r w:rsidRPr="00AA5347">
        <w:rPr>
          <w:u w:val="single"/>
        </w:rPr>
        <w:t>Uz ovo izvješće potrebno je priložiti preslike računa, ugovora, ili drugog dokumenta kojima se pravdaju doznačena sredstva.</w:t>
      </w:r>
    </w:p>
    <w:sectPr w:rsidR="00F15301" w:rsidRPr="00AA5347" w:rsidSect="005573B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623"/>
    <w:rsid w:val="00026143"/>
    <w:rsid w:val="00065B60"/>
    <w:rsid w:val="000B3329"/>
    <w:rsid w:val="001833CD"/>
    <w:rsid w:val="00191300"/>
    <w:rsid w:val="001D4B14"/>
    <w:rsid w:val="00313270"/>
    <w:rsid w:val="00316F18"/>
    <w:rsid w:val="003F5AF6"/>
    <w:rsid w:val="00444397"/>
    <w:rsid w:val="00513C75"/>
    <w:rsid w:val="005573B2"/>
    <w:rsid w:val="0057416E"/>
    <w:rsid w:val="00623F85"/>
    <w:rsid w:val="006359FB"/>
    <w:rsid w:val="0071457D"/>
    <w:rsid w:val="00730674"/>
    <w:rsid w:val="007447AE"/>
    <w:rsid w:val="00767DB0"/>
    <w:rsid w:val="007F5E4A"/>
    <w:rsid w:val="00801623"/>
    <w:rsid w:val="008D6ADC"/>
    <w:rsid w:val="00977B5F"/>
    <w:rsid w:val="009E02B1"/>
    <w:rsid w:val="00AA5347"/>
    <w:rsid w:val="00C32BFC"/>
    <w:rsid w:val="00C430AA"/>
    <w:rsid w:val="00C4673F"/>
    <w:rsid w:val="00D12F75"/>
    <w:rsid w:val="00D131D7"/>
    <w:rsid w:val="00E12CF8"/>
    <w:rsid w:val="00E212FB"/>
    <w:rsid w:val="00F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9D100"/>
  <w15:chartTrackingRefBased/>
  <w15:docId w15:val="{6BB15047-2E72-4F03-A470-EC6B4C22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833CD"/>
    <w:rPr>
      <w:rFonts w:ascii="Tahoma" w:hAnsi="Tahoma" w:cs="Tahoma"/>
      <w:sz w:val="16"/>
      <w:szCs w:val="16"/>
    </w:rPr>
  </w:style>
  <w:style w:type="character" w:styleId="Istaknuto">
    <w:name w:val="Emphasis"/>
    <w:qFormat/>
    <w:rsid w:val="00316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Obrazac: PROR-POT</vt:lpstr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Obrazac: PROR-POT</dc:title>
  <dc:subject/>
  <dc:creator>Korisnik</dc:creator>
  <cp:keywords/>
  <cp:lastModifiedBy>Zdravko Mandić</cp:lastModifiedBy>
  <cp:revision>2</cp:revision>
  <cp:lastPrinted>2016-01-11T13:46:00Z</cp:lastPrinted>
  <dcterms:created xsi:type="dcterms:W3CDTF">2025-01-02T08:26:00Z</dcterms:created>
  <dcterms:modified xsi:type="dcterms:W3CDTF">2025-01-02T08:26:00Z</dcterms:modified>
</cp:coreProperties>
</file>